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0C" w:rsidRDefault="0090650C" w:rsidP="0090650C">
      <w:pPr>
        <w:shd w:val="clear" w:color="auto" w:fill="FFFFFF"/>
        <w:spacing w:line="274" w:lineRule="exact"/>
        <w:ind w:right="-284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Sprawozdanie Starosty z wykonania uchwał Rady Powiatu </w:t>
      </w:r>
      <w:r>
        <w:rPr>
          <w:b/>
          <w:bCs/>
          <w:color w:val="000000"/>
          <w:spacing w:val="1"/>
          <w:sz w:val="24"/>
          <w:szCs w:val="24"/>
        </w:rPr>
        <w:t xml:space="preserve">i działalności </w:t>
      </w:r>
    </w:p>
    <w:p w:rsidR="0090650C" w:rsidRDefault="0090650C" w:rsidP="0090650C">
      <w:pPr>
        <w:shd w:val="clear" w:color="auto" w:fill="FFFFFF"/>
        <w:spacing w:line="274" w:lineRule="exact"/>
        <w:ind w:right="-284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Zarządu pomiędzy sesjami</w:t>
      </w:r>
    </w:p>
    <w:p w:rsidR="0090650C" w:rsidRDefault="0090650C" w:rsidP="0090650C">
      <w:pPr>
        <w:shd w:val="clear" w:color="auto" w:fill="FFFFFF"/>
        <w:spacing w:line="274" w:lineRule="exact"/>
        <w:ind w:left="1541" w:right="1560"/>
        <w:jc w:val="both"/>
      </w:pPr>
    </w:p>
    <w:p w:rsidR="0090650C" w:rsidRDefault="0090650C" w:rsidP="0090650C">
      <w:pPr>
        <w:shd w:val="clear" w:color="auto" w:fill="FFFFFF"/>
        <w:spacing w:line="360" w:lineRule="auto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Zarząd Powiatu Wysokomazowieckiego w okresie od I</w:t>
      </w:r>
      <w:r w:rsidR="003C4DFB"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 xml:space="preserve"> Sesji Rady Powiatu Wysokomazowieckiego IV kadencji odbył </w:t>
      </w:r>
      <w:r w:rsidR="00D13B10">
        <w:rPr>
          <w:color w:val="000000"/>
          <w:spacing w:val="1"/>
          <w:sz w:val="24"/>
          <w:szCs w:val="24"/>
        </w:rPr>
        <w:t xml:space="preserve"> </w:t>
      </w:r>
      <w:r w:rsidR="003C4DFB">
        <w:rPr>
          <w:color w:val="000000"/>
          <w:spacing w:val="1"/>
          <w:sz w:val="24"/>
          <w:szCs w:val="24"/>
        </w:rPr>
        <w:t>5</w:t>
      </w:r>
      <w:r w:rsidR="00D5540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posiedze</w:t>
      </w:r>
      <w:r w:rsidR="003C4DFB">
        <w:rPr>
          <w:color w:val="000000"/>
          <w:spacing w:val="1"/>
          <w:sz w:val="24"/>
          <w:szCs w:val="24"/>
        </w:rPr>
        <w:t>ń</w:t>
      </w:r>
      <w:r>
        <w:rPr>
          <w:color w:val="000000"/>
          <w:spacing w:val="1"/>
          <w:sz w:val="24"/>
          <w:szCs w:val="24"/>
        </w:rPr>
        <w:t xml:space="preserve">. </w:t>
      </w:r>
    </w:p>
    <w:p w:rsidR="0090650C" w:rsidRPr="002C45D7" w:rsidRDefault="0090650C" w:rsidP="002C45D7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720"/>
        <w:jc w:val="both"/>
        <w:rPr>
          <w:color w:val="000000"/>
          <w:spacing w:val="1"/>
          <w:sz w:val="24"/>
          <w:szCs w:val="24"/>
        </w:rPr>
      </w:pPr>
      <w:r w:rsidRPr="002C45D7">
        <w:rPr>
          <w:color w:val="000000"/>
          <w:sz w:val="24"/>
          <w:szCs w:val="24"/>
        </w:rPr>
        <w:t>Zarząd podjął uchwały w sprawie:</w:t>
      </w:r>
    </w:p>
    <w:p w:rsidR="000C7717" w:rsidRPr="000C7717" w:rsidRDefault="003C4DFB" w:rsidP="002C45D7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przebudowy i rozbudowy drogi gminnej Nr 108930B- ul. Szkolnej w Ciechanowcu na odcinku od ul. Wojska Polskiego do ul. Kościelnej, </w:t>
      </w:r>
    </w:p>
    <w:p w:rsidR="000C7717" w:rsidRPr="000C7717" w:rsidRDefault="003C4DFB" w:rsidP="002C45D7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przyjęcia informacji o wykonaniu budżetu Powiatu Wysokomazowieckiego za I kwartał 2011 roku, </w:t>
      </w:r>
    </w:p>
    <w:p w:rsidR="000C7717" w:rsidRPr="000C7717" w:rsidRDefault="003C4DFB" w:rsidP="002C45D7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przekazania Radzie Powiatu sprawozdania finansowego za rok 2010, </w:t>
      </w:r>
    </w:p>
    <w:p w:rsidR="000C7717" w:rsidRPr="003C4DFB" w:rsidRDefault="003C4DFB" w:rsidP="002C45D7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zmian w budżecie powiatu na 2011 rok, </w:t>
      </w:r>
    </w:p>
    <w:p w:rsidR="003C4DFB" w:rsidRPr="003C4DFB" w:rsidRDefault="003C4DFB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3C4DFB">
        <w:rPr>
          <w:bCs/>
          <w:sz w:val="24"/>
          <w:szCs w:val="24"/>
        </w:rPr>
        <w:t xml:space="preserve">miejscowego planu zagospodarowania przestrzennego części działki nr 16 w obrębie wsi Wojny Pietrasze w gminie Szepietowo, </w:t>
      </w:r>
    </w:p>
    <w:p w:rsidR="003C4DFB" w:rsidRPr="003C4DFB" w:rsidRDefault="003C4DFB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wyrażenia opinii dotyczącej pozbawienia dróg kategorii dróg powiatowych</w:t>
      </w:r>
      <w:r w:rsidR="009F0C5B">
        <w:rPr>
          <w:bCs/>
          <w:sz w:val="24"/>
          <w:szCs w:val="24"/>
        </w:rPr>
        <w:t xml:space="preserve"> (zarząd powiatu w Białymstoku) </w:t>
      </w:r>
      <w:r>
        <w:rPr>
          <w:bCs/>
          <w:sz w:val="24"/>
          <w:szCs w:val="24"/>
        </w:rPr>
        <w:t xml:space="preserve">, </w:t>
      </w:r>
    </w:p>
    <w:p w:rsidR="003C4DFB" w:rsidRPr="003C4DFB" w:rsidRDefault="003C4DFB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wyrażenia opinii dotyczącej pozbawienia drogi kategorii drogi powiatowej</w:t>
      </w:r>
      <w:r w:rsidR="009F0C5B">
        <w:rPr>
          <w:bCs/>
          <w:sz w:val="24"/>
          <w:szCs w:val="24"/>
        </w:rPr>
        <w:t xml:space="preserve"> (zarząd powiatu w Białymstoku)</w:t>
      </w:r>
      <w:r>
        <w:rPr>
          <w:bCs/>
          <w:sz w:val="24"/>
          <w:szCs w:val="24"/>
        </w:rPr>
        <w:t xml:space="preserve">, </w:t>
      </w:r>
    </w:p>
    <w:p w:rsidR="00E27463" w:rsidRPr="00E27463" w:rsidRDefault="003C4DFB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wyrażenia opinii dotyczącej pozbawienia drogi kategorii drogi </w:t>
      </w:r>
      <w:r w:rsidR="00E27463">
        <w:rPr>
          <w:bCs/>
          <w:sz w:val="24"/>
          <w:szCs w:val="24"/>
        </w:rPr>
        <w:t>powiatowej</w:t>
      </w:r>
      <w:r w:rsidR="009F0C5B">
        <w:rPr>
          <w:bCs/>
          <w:sz w:val="24"/>
          <w:szCs w:val="24"/>
        </w:rPr>
        <w:t xml:space="preserve"> (Powiatowy Zarząd Dróg w Bielsku Podlaskim) </w:t>
      </w:r>
      <w:r w:rsidR="00E27463">
        <w:rPr>
          <w:bCs/>
          <w:sz w:val="24"/>
          <w:szCs w:val="24"/>
        </w:rPr>
        <w:t>,</w:t>
      </w:r>
    </w:p>
    <w:p w:rsidR="00E27463" w:rsidRPr="00E27463" w:rsidRDefault="00E27463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ogłoszenia konkursu na stanowisko dyrektora Zespołu Szkół Rolniczych im. Stefanii Karpowicz w Krzyżewie, </w:t>
      </w:r>
    </w:p>
    <w:p w:rsidR="003C4DFB" w:rsidRPr="003C4DFB" w:rsidRDefault="00D1786B" w:rsidP="003C4DF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udzielenia upoważnienia Dyrektorowi Powiatowego Urzędu Pracy w Wysokiem Mazowieckiem. </w:t>
      </w:r>
    </w:p>
    <w:p w:rsidR="00491DBE" w:rsidRPr="003C4DFB" w:rsidRDefault="002C45D7" w:rsidP="00491DB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C4DFB">
        <w:rPr>
          <w:color w:val="000000"/>
          <w:spacing w:val="1"/>
          <w:sz w:val="24"/>
          <w:szCs w:val="24"/>
        </w:rPr>
        <w:t>Zarząd Powiatu zapoznał się</w:t>
      </w:r>
      <w:r w:rsidR="005E6A4F" w:rsidRPr="003C4DFB">
        <w:rPr>
          <w:color w:val="000000"/>
          <w:spacing w:val="1"/>
          <w:sz w:val="24"/>
          <w:szCs w:val="24"/>
        </w:rPr>
        <w:t xml:space="preserve"> z:</w:t>
      </w:r>
    </w:p>
    <w:p w:rsidR="002C45D7" w:rsidRDefault="005E6A4F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="00491DBE">
        <w:rPr>
          <w:color w:val="000000"/>
          <w:spacing w:val="1"/>
          <w:sz w:val="24"/>
          <w:szCs w:val="24"/>
        </w:rPr>
        <w:t xml:space="preserve"> </w:t>
      </w:r>
      <w:r w:rsidR="002C45D7" w:rsidRPr="005E6A4F">
        <w:rPr>
          <w:color w:val="000000"/>
          <w:spacing w:val="1"/>
          <w:sz w:val="24"/>
          <w:szCs w:val="24"/>
        </w:rPr>
        <w:t xml:space="preserve">informacją </w:t>
      </w:r>
      <w:r>
        <w:rPr>
          <w:color w:val="000000"/>
          <w:spacing w:val="1"/>
          <w:sz w:val="24"/>
          <w:szCs w:val="24"/>
        </w:rPr>
        <w:t xml:space="preserve">o </w:t>
      </w:r>
      <w:r w:rsidR="00E27463">
        <w:rPr>
          <w:color w:val="000000"/>
          <w:spacing w:val="1"/>
          <w:sz w:val="24"/>
          <w:szCs w:val="24"/>
        </w:rPr>
        <w:t xml:space="preserve">sytuacji na rynku pracy powiatu wysokomazowieckiego w I kwartale 2011 roku, 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E27463" w:rsidRDefault="00491DBE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="00E27463">
        <w:rPr>
          <w:color w:val="000000"/>
          <w:spacing w:val="1"/>
          <w:sz w:val="24"/>
          <w:szCs w:val="24"/>
        </w:rPr>
        <w:t xml:space="preserve">sprawozdaniami z działalności warsztatów terapii zajęciowej działających na terenie powiatu wysokomazowieckiego, </w:t>
      </w:r>
    </w:p>
    <w:p w:rsidR="00E27463" w:rsidRDefault="00E27463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informacją o działalności spółek wodnych działających na terenie powiatu w 2010 roku, </w:t>
      </w:r>
    </w:p>
    <w:p w:rsidR="00E27463" w:rsidRDefault="005E6A4F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="00E27463">
        <w:rPr>
          <w:color w:val="000000"/>
          <w:spacing w:val="1"/>
          <w:sz w:val="24"/>
          <w:szCs w:val="24"/>
        </w:rPr>
        <w:t xml:space="preserve">- </w:t>
      </w:r>
      <w:r w:rsidR="009F0C5B">
        <w:rPr>
          <w:color w:val="000000"/>
          <w:spacing w:val="1"/>
          <w:sz w:val="24"/>
          <w:szCs w:val="24"/>
        </w:rPr>
        <w:t xml:space="preserve">informacją o stanie bezpieczeństwa sanitarno- weterynaryjnego na terenie powiatu, </w:t>
      </w:r>
    </w:p>
    <w:p w:rsidR="009F0C5B" w:rsidRDefault="009F0C5B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sprawozdaniem z działalności kulturalnej i sportowej na terenie powiatu wysokomazowieckiego w roku 2010, </w:t>
      </w:r>
    </w:p>
    <w:p w:rsidR="005C234E" w:rsidRDefault="009F0C5B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sprawozdaniem z działalności Powiatowego Centrum Pomocy Rodzinie w Wysokiem Mazowieckiem</w:t>
      </w:r>
      <w:r w:rsidR="005C234E">
        <w:rPr>
          <w:color w:val="000000"/>
          <w:spacing w:val="1"/>
          <w:sz w:val="24"/>
          <w:szCs w:val="24"/>
        </w:rPr>
        <w:t xml:space="preserve">, </w:t>
      </w:r>
    </w:p>
    <w:p w:rsidR="009F0C5B" w:rsidRDefault="005C234E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sprawozdaniem z wykonywania zadań i gospodarowania środkami Państwowego Funduszu </w:t>
      </w:r>
      <w:r>
        <w:rPr>
          <w:color w:val="000000"/>
          <w:spacing w:val="1"/>
          <w:sz w:val="24"/>
          <w:szCs w:val="24"/>
        </w:rPr>
        <w:lastRenderedPageBreak/>
        <w:t xml:space="preserve">Rehabilitacji Osób Niepełnosprawnych w 2010 roku,  </w:t>
      </w:r>
      <w:r w:rsidR="009F0C5B">
        <w:rPr>
          <w:color w:val="000000"/>
          <w:spacing w:val="1"/>
          <w:sz w:val="24"/>
          <w:szCs w:val="24"/>
        </w:rPr>
        <w:t xml:space="preserve"> </w:t>
      </w:r>
    </w:p>
    <w:p w:rsidR="009F0C5B" w:rsidRDefault="009F0C5B" w:rsidP="005E6A4F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4"/>
          <w:szCs w:val="24"/>
        </w:rPr>
      </w:pPr>
    </w:p>
    <w:p w:rsidR="002C45D7" w:rsidRPr="00D55407" w:rsidRDefault="002C45D7" w:rsidP="00D55407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55407">
        <w:rPr>
          <w:color w:val="000000"/>
          <w:spacing w:val="1"/>
          <w:sz w:val="24"/>
          <w:szCs w:val="24"/>
        </w:rPr>
        <w:t>Zarząd przygotował projekt</w:t>
      </w:r>
      <w:r w:rsidR="007D4C34">
        <w:rPr>
          <w:color w:val="000000"/>
          <w:spacing w:val="1"/>
          <w:sz w:val="24"/>
          <w:szCs w:val="24"/>
        </w:rPr>
        <w:t xml:space="preserve"> stanowiska oraz projekty u</w:t>
      </w:r>
      <w:r w:rsidRPr="00D55407">
        <w:rPr>
          <w:color w:val="000000"/>
          <w:spacing w:val="1"/>
          <w:sz w:val="24"/>
          <w:szCs w:val="24"/>
        </w:rPr>
        <w:t xml:space="preserve">chwał Rady Powiatu na </w:t>
      </w:r>
      <w:r w:rsidR="005E6A4F">
        <w:rPr>
          <w:color w:val="000000"/>
          <w:spacing w:val="1"/>
          <w:sz w:val="24"/>
          <w:szCs w:val="24"/>
        </w:rPr>
        <w:t>dzisiejsz</w:t>
      </w:r>
      <w:r w:rsidR="00491DBE">
        <w:rPr>
          <w:color w:val="000000"/>
          <w:spacing w:val="1"/>
          <w:sz w:val="24"/>
          <w:szCs w:val="24"/>
        </w:rPr>
        <w:t>ą</w:t>
      </w:r>
      <w:r w:rsidR="005E6A4F">
        <w:rPr>
          <w:color w:val="000000"/>
          <w:spacing w:val="1"/>
          <w:sz w:val="24"/>
          <w:szCs w:val="24"/>
        </w:rPr>
        <w:t xml:space="preserve"> sesję rady powiatu. </w:t>
      </w:r>
    </w:p>
    <w:p w:rsidR="002C45D7" w:rsidRDefault="002C45D7" w:rsidP="002C45D7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:rsidR="002C45D7" w:rsidRPr="00D55407" w:rsidRDefault="002C45D7" w:rsidP="002C45D7">
      <w:pPr>
        <w:shd w:val="clear" w:color="auto" w:fill="FFFFFF"/>
        <w:spacing w:line="360" w:lineRule="auto"/>
        <w:jc w:val="both"/>
        <w:rPr>
          <w:color w:val="000000"/>
          <w:spacing w:val="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Uchwały Rady Powiatu z ostatniej sesji zostały wprowadzone w życie</w:t>
      </w:r>
      <w:r w:rsidR="00D55407">
        <w:rPr>
          <w:color w:val="000000"/>
          <w:spacing w:val="1"/>
          <w:sz w:val="24"/>
          <w:szCs w:val="24"/>
        </w:rPr>
        <w:t xml:space="preserve"> i</w:t>
      </w:r>
      <w:r>
        <w:rPr>
          <w:color w:val="000000"/>
          <w:spacing w:val="11"/>
          <w:sz w:val="24"/>
          <w:szCs w:val="24"/>
        </w:rPr>
        <w:t xml:space="preserve"> przekazane</w:t>
      </w:r>
      <w:r w:rsidR="00D55407"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Wojewody Podlaskiego</w:t>
      </w:r>
      <w:r w:rsidR="00A773AA">
        <w:rPr>
          <w:color w:val="000000"/>
          <w:sz w:val="24"/>
          <w:szCs w:val="24"/>
        </w:rPr>
        <w:t xml:space="preserve"> oraz do Regionalnej Izby Obrachunkowej w Białymstoku. </w:t>
      </w:r>
    </w:p>
    <w:p w:rsidR="002C45D7" w:rsidRPr="002C45D7" w:rsidRDefault="002C45D7" w:rsidP="002C45D7">
      <w:pPr>
        <w:pStyle w:val="Akapitzlist"/>
        <w:shd w:val="clear" w:color="auto" w:fill="FFFFFF"/>
        <w:spacing w:line="360" w:lineRule="auto"/>
        <w:ind w:left="0"/>
        <w:jc w:val="both"/>
        <w:rPr>
          <w:color w:val="000000"/>
          <w:sz w:val="24"/>
          <w:szCs w:val="24"/>
        </w:rPr>
      </w:pPr>
    </w:p>
    <w:sectPr w:rsidR="002C45D7" w:rsidRPr="002C45D7" w:rsidSect="00D233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6C" w:rsidRDefault="007A686C" w:rsidP="00E27463">
      <w:r>
        <w:separator/>
      </w:r>
    </w:p>
  </w:endnote>
  <w:endnote w:type="continuationSeparator" w:id="0">
    <w:p w:rsidR="007A686C" w:rsidRDefault="007A686C" w:rsidP="00E2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6C" w:rsidRDefault="007A686C" w:rsidP="00E27463">
      <w:r>
        <w:separator/>
      </w:r>
    </w:p>
  </w:footnote>
  <w:footnote w:type="continuationSeparator" w:id="0">
    <w:p w:rsidR="007A686C" w:rsidRDefault="007A686C" w:rsidP="00E27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04"/>
    <w:multiLevelType w:val="singleLevel"/>
    <w:tmpl w:val="B558A544"/>
    <w:lvl w:ilvl="0">
      <w:start w:val="3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63441A"/>
    <w:multiLevelType w:val="hybridMultilevel"/>
    <w:tmpl w:val="93EA0F46"/>
    <w:lvl w:ilvl="0" w:tplc="2B3C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3824"/>
    <w:multiLevelType w:val="hybridMultilevel"/>
    <w:tmpl w:val="21CCDD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5BA4"/>
    <w:multiLevelType w:val="hybridMultilevel"/>
    <w:tmpl w:val="F77CF3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A2B03"/>
    <w:multiLevelType w:val="hybridMultilevel"/>
    <w:tmpl w:val="8C7033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226333"/>
    <w:multiLevelType w:val="hybridMultilevel"/>
    <w:tmpl w:val="ABB4A29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7">
    <w:nsid w:val="721D1431"/>
    <w:multiLevelType w:val="hybridMultilevel"/>
    <w:tmpl w:val="9A927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>
      <w:startOverride w:val="3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0C"/>
    <w:rsid w:val="000659EF"/>
    <w:rsid w:val="000A687B"/>
    <w:rsid w:val="000C7717"/>
    <w:rsid w:val="0015556D"/>
    <w:rsid w:val="001A15C6"/>
    <w:rsid w:val="002124BB"/>
    <w:rsid w:val="002219F2"/>
    <w:rsid w:val="002A4321"/>
    <w:rsid w:val="002C45D7"/>
    <w:rsid w:val="003C4DFB"/>
    <w:rsid w:val="003D3703"/>
    <w:rsid w:val="00491DBE"/>
    <w:rsid w:val="004A0D4B"/>
    <w:rsid w:val="00510782"/>
    <w:rsid w:val="005112D3"/>
    <w:rsid w:val="00533F76"/>
    <w:rsid w:val="00582653"/>
    <w:rsid w:val="005C234E"/>
    <w:rsid w:val="005E6A4F"/>
    <w:rsid w:val="006207DE"/>
    <w:rsid w:val="006753EC"/>
    <w:rsid w:val="006C6F3C"/>
    <w:rsid w:val="007872C6"/>
    <w:rsid w:val="007A686C"/>
    <w:rsid w:val="007D4C34"/>
    <w:rsid w:val="007D6C97"/>
    <w:rsid w:val="008128C2"/>
    <w:rsid w:val="00904E0B"/>
    <w:rsid w:val="0090650C"/>
    <w:rsid w:val="009C3149"/>
    <w:rsid w:val="009F0C5B"/>
    <w:rsid w:val="00A02640"/>
    <w:rsid w:val="00A04794"/>
    <w:rsid w:val="00A542D1"/>
    <w:rsid w:val="00A773AA"/>
    <w:rsid w:val="00A96521"/>
    <w:rsid w:val="00AF4A40"/>
    <w:rsid w:val="00B2198A"/>
    <w:rsid w:val="00B3778D"/>
    <w:rsid w:val="00B84FE6"/>
    <w:rsid w:val="00BB2437"/>
    <w:rsid w:val="00C04E24"/>
    <w:rsid w:val="00CF2A95"/>
    <w:rsid w:val="00D04EE3"/>
    <w:rsid w:val="00D13B10"/>
    <w:rsid w:val="00D1786B"/>
    <w:rsid w:val="00D233C4"/>
    <w:rsid w:val="00D55407"/>
    <w:rsid w:val="00D71374"/>
    <w:rsid w:val="00E27463"/>
    <w:rsid w:val="00E739C8"/>
    <w:rsid w:val="00F37B2F"/>
    <w:rsid w:val="00F434D3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50C"/>
    <w:pPr>
      <w:ind w:left="720"/>
      <w:contextualSpacing/>
    </w:pPr>
  </w:style>
  <w:style w:type="paragraph" w:customStyle="1" w:styleId="wsprawie">
    <w:name w:val="w sprawie"/>
    <w:basedOn w:val="Normalny"/>
    <w:rsid w:val="0090650C"/>
    <w:pPr>
      <w:widowControl/>
      <w:numPr>
        <w:ilvl w:val="1"/>
        <w:numId w:val="3"/>
      </w:numPr>
      <w:autoSpaceDE/>
      <w:autoSpaceDN/>
      <w:adjustRightInd/>
      <w:spacing w:after="160"/>
      <w:jc w:val="center"/>
    </w:pPr>
    <w:rPr>
      <w:b/>
      <w:sz w:val="24"/>
      <w:szCs w:val="24"/>
    </w:rPr>
  </w:style>
  <w:style w:type="paragraph" w:customStyle="1" w:styleId="zdnia">
    <w:name w:val="z dnia"/>
    <w:rsid w:val="0090650C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0650C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wsprawieZnakZnak">
    <w:name w:val="w sprawie Znak Znak"/>
    <w:basedOn w:val="Domylnaczcionkaakapitu"/>
    <w:link w:val="wsprawieZnak"/>
    <w:locked/>
    <w:rsid w:val="0090650C"/>
    <w:rPr>
      <w:b/>
      <w:sz w:val="24"/>
      <w:szCs w:val="24"/>
    </w:rPr>
  </w:style>
  <w:style w:type="paragraph" w:customStyle="1" w:styleId="wsprawieZnak">
    <w:name w:val="w sprawie Znak"/>
    <w:basedOn w:val="Normalny"/>
    <w:link w:val="wsprawieZnakZnak"/>
    <w:rsid w:val="0090650C"/>
    <w:pPr>
      <w:widowControl/>
      <w:autoSpaceDE/>
      <w:autoSpaceDN/>
      <w:adjustRightInd/>
      <w:spacing w:after="160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ust">
    <w:name w:val="ust."/>
    <w:autoRedefine/>
    <w:rsid w:val="002C45D7"/>
    <w:pPr>
      <w:tabs>
        <w:tab w:val="left" w:pos="708"/>
      </w:tabs>
      <w:spacing w:after="16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4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User</cp:lastModifiedBy>
  <cp:revision>23</cp:revision>
  <cp:lastPrinted>2011-02-14T07:19:00Z</cp:lastPrinted>
  <dcterms:created xsi:type="dcterms:W3CDTF">2010-12-15T10:06:00Z</dcterms:created>
  <dcterms:modified xsi:type="dcterms:W3CDTF">2011-06-16T12:41:00Z</dcterms:modified>
</cp:coreProperties>
</file>